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57A" w:rsidRPr="00307B28" w:rsidRDefault="0081657A" w:rsidP="00B4018D">
      <w:pPr>
        <w:ind w:left="-720"/>
        <w:jc w:val="center"/>
        <w:rPr>
          <w:b/>
          <w:bCs/>
        </w:rPr>
      </w:pPr>
      <w:r w:rsidRPr="00307B28">
        <w:rPr>
          <w:b/>
          <w:bCs/>
        </w:rPr>
        <w:t>Муниципальное бюджетное дошкольное образовательное учреждение</w:t>
      </w:r>
    </w:p>
    <w:p w:rsidR="0081657A" w:rsidRPr="00307B28" w:rsidRDefault="0081657A" w:rsidP="00B4018D">
      <w:pPr>
        <w:ind w:left="-540"/>
        <w:jc w:val="center"/>
        <w:rPr>
          <w:b/>
          <w:bCs/>
        </w:rPr>
      </w:pPr>
      <w:r w:rsidRPr="00307B28">
        <w:rPr>
          <w:b/>
        </w:rPr>
        <w:t xml:space="preserve">Мелля-Тамакский детский сад </w:t>
      </w:r>
      <w:r w:rsidRPr="00307B28">
        <w:rPr>
          <w:b/>
          <w:bCs/>
        </w:rPr>
        <w:t>«Куянкай» Муслюмовского муниципального района РТ</w:t>
      </w:r>
    </w:p>
    <w:p w:rsidR="0081657A" w:rsidRPr="00DC4EC5" w:rsidRDefault="0081657A" w:rsidP="00E66495">
      <w:pPr>
        <w:jc w:val="center"/>
        <w:rPr>
          <w:b/>
          <w:bCs/>
          <w:sz w:val="28"/>
          <w:szCs w:val="28"/>
        </w:rPr>
      </w:pPr>
    </w:p>
    <w:p w:rsidR="0081657A" w:rsidRPr="00DC4EC5" w:rsidRDefault="0081657A" w:rsidP="00E66495">
      <w:pPr>
        <w:jc w:val="center"/>
        <w:rPr>
          <w:b/>
          <w:bCs/>
        </w:rPr>
      </w:pPr>
    </w:p>
    <w:tbl>
      <w:tblPr>
        <w:tblW w:w="0" w:type="auto"/>
        <w:tblLook w:val="0000"/>
      </w:tblPr>
      <w:tblGrid>
        <w:gridCol w:w="4968"/>
        <w:gridCol w:w="4500"/>
      </w:tblGrid>
      <w:tr w:rsidR="0081657A" w:rsidRPr="00DC4EC5" w:rsidTr="00767AEF">
        <w:trPr>
          <w:trHeight w:val="2335"/>
        </w:trPr>
        <w:tc>
          <w:tcPr>
            <w:tcW w:w="4968" w:type="dxa"/>
          </w:tcPr>
          <w:p w:rsidR="0081657A" w:rsidRDefault="0081657A">
            <w:pPr>
              <w:widowControl/>
              <w:autoSpaceDE/>
              <w:adjustRightInd/>
              <w:rPr>
                <w:b/>
              </w:rPr>
            </w:pPr>
            <w:r>
              <w:rPr>
                <w:b/>
              </w:rPr>
              <w:t>ПРИНЯТО</w:t>
            </w:r>
          </w:p>
          <w:p w:rsidR="0081657A" w:rsidRDefault="0081657A">
            <w:pPr>
              <w:widowControl/>
              <w:autoSpaceDE/>
              <w:adjustRightInd/>
            </w:pPr>
            <w:r>
              <w:t>Принято педагогическим советом</w:t>
            </w:r>
          </w:p>
          <w:p w:rsidR="0081657A" w:rsidRDefault="0081657A">
            <w:pPr>
              <w:widowControl/>
              <w:autoSpaceDE/>
              <w:adjustRightInd/>
            </w:pPr>
            <w:r>
              <w:t>Протокол №______</w:t>
            </w:r>
          </w:p>
          <w:p w:rsidR="0081657A" w:rsidRDefault="0081657A">
            <w:pPr>
              <w:widowControl/>
              <w:autoSpaceDE/>
              <w:adjustRightInd/>
              <w:ind w:right="216"/>
            </w:pPr>
            <w:r>
              <w:t>от«____»________________20____г.</w:t>
            </w:r>
          </w:p>
          <w:p w:rsidR="0081657A" w:rsidRDefault="0081657A">
            <w:pPr>
              <w:widowControl/>
              <w:autoSpaceDE/>
              <w:adjustRightInd/>
            </w:pPr>
          </w:p>
          <w:p w:rsidR="0081657A" w:rsidRDefault="0081657A">
            <w:pPr>
              <w:widowControl/>
              <w:autoSpaceDE/>
              <w:adjustRightInd/>
            </w:pPr>
            <w:r>
              <w:t>Председатель педагогического совета</w:t>
            </w:r>
          </w:p>
          <w:p w:rsidR="0081657A" w:rsidRDefault="0081657A">
            <w:pPr>
              <w:widowControl/>
              <w:autoSpaceDE/>
              <w:adjustRightInd/>
            </w:pPr>
            <w:r>
              <w:t>_______________  ________________</w:t>
            </w:r>
          </w:p>
        </w:tc>
        <w:tc>
          <w:tcPr>
            <w:tcW w:w="4500" w:type="dxa"/>
          </w:tcPr>
          <w:p w:rsidR="0081657A" w:rsidRDefault="0081657A">
            <w:pPr>
              <w:widowControl/>
              <w:autoSpaceDE/>
              <w:adjustRightInd/>
              <w:jc w:val="center"/>
              <w:rPr>
                <w:b/>
              </w:rPr>
            </w:pPr>
            <w:r>
              <w:rPr>
                <w:b/>
              </w:rPr>
              <w:t xml:space="preserve">        УТВЕРЖДАЮ</w:t>
            </w:r>
          </w:p>
          <w:p w:rsidR="0081657A" w:rsidRDefault="0081657A">
            <w:pPr>
              <w:rPr>
                <w:bCs/>
              </w:rPr>
            </w:pPr>
            <w:r>
              <w:t xml:space="preserve"> Заведующий МБДОУ </w:t>
            </w:r>
            <w:r>
              <w:rPr>
                <w:bCs/>
              </w:rPr>
              <w:t>«Куянкай»</w:t>
            </w:r>
          </w:p>
          <w:p w:rsidR="0081657A" w:rsidRDefault="0081657A">
            <w:pPr>
              <w:rPr>
                <w:b/>
                <w:bCs/>
              </w:rPr>
            </w:pPr>
            <w:r>
              <w:rPr>
                <w:bCs/>
              </w:rPr>
              <w:t xml:space="preserve">  __________  Г.Г. Хусаенова</w:t>
            </w:r>
          </w:p>
          <w:p w:rsidR="0081657A" w:rsidRDefault="0081657A">
            <w:r>
              <w:t>Введено в действие Приказом  №_____ от «____»______________20___ г.</w:t>
            </w:r>
          </w:p>
          <w:p w:rsidR="0081657A" w:rsidRDefault="0081657A">
            <w:pPr>
              <w:widowControl/>
              <w:autoSpaceDE/>
              <w:adjustRightInd/>
              <w:jc w:val="right"/>
            </w:pPr>
          </w:p>
          <w:p w:rsidR="0081657A" w:rsidRDefault="0081657A">
            <w:pPr>
              <w:widowControl/>
              <w:autoSpaceDE/>
              <w:adjustRightInd/>
              <w:jc w:val="right"/>
            </w:pPr>
          </w:p>
        </w:tc>
      </w:tr>
    </w:tbl>
    <w:p w:rsidR="0081657A" w:rsidRPr="00591B53" w:rsidRDefault="0081657A" w:rsidP="00E66495">
      <w:pPr>
        <w:rPr>
          <w:noProof/>
        </w:rPr>
      </w:pPr>
    </w:p>
    <w:p w:rsidR="0081657A" w:rsidRPr="00591B53" w:rsidRDefault="0081657A" w:rsidP="00E66495">
      <w:pPr>
        <w:jc w:val="center"/>
        <w:rPr>
          <w:b/>
          <w:noProof/>
        </w:rPr>
      </w:pPr>
      <w:r w:rsidRPr="00591B53">
        <w:rPr>
          <w:b/>
          <w:noProof/>
        </w:rPr>
        <w:t>Положение</w:t>
      </w:r>
    </w:p>
    <w:p w:rsidR="0081657A" w:rsidRPr="006E1369" w:rsidRDefault="0081657A" w:rsidP="006E1369">
      <w:pPr>
        <w:jc w:val="center"/>
        <w:rPr>
          <w:noProof/>
        </w:rPr>
      </w:pPr>
      <w:r w:rsidRPr="006E1369">
        <w:rPr>
          <w:b/>
          <w:noProof/>
        </w:rPr>
        <w:t>о должностной инструкции работников муниципального буджетного дошкольного образовательного учреждения</w:t>
      </w:r>
      <w:r>
        <w:rPr>
          <w:noProof/>
        </w:rPr>
        <w:t xml:space="preserve">   </w:t>
      </w:r>
      <w:r>
        <w:rPr>
          <w:b/>
        </w:rPr>
        <w:t xml:space="preserve">Мелля-Тамакский детский сад </w:t>
      </w:r>
      <w:r>
        <w:rPr>
          <w:b/>
          <w:bCs/>
        </w:rPr>
        <w:t>«Куянкай» Муслюмовского муниципального района РТ</w:t>
      </w:r>
    </w:p>
    <w:p w:rsidR="0081657A" w:rsidRPr="006E1369" w:rsidRDefault="0081657A" w:rsidP="006E1369">
      <w:pPr>
        <w:pStyle w:val="ListParagraph"/>
        <w:widowControl w:val="0"/>
        <w:spacing w:after="0"/>
        <w:rPr>
          <w:rFonts w:ascii="Times New Roman" w:hAnsi="Times New Roman"/>
          <w:noProof/>
          <w:sz w:val="24"/>
          <w:szCs w:val="24"/>
        </w:rPr>
      </w:pPr>
    </w:p>
    <w:p w:rsidR="0081657A" w:rsidRPr="00591B53" w:rsidRDefault="0081657A" w:rsidP="00E66495">
      <w:pPr>
        <w:pStyle w:val="ListParagraph"/>
        <w:widowControl w:val="0"/>
        <w:numPr>
          <w:ilvl w:val="0"/>
          <w:numId w:val="10"/>
        </w:numPr>
        <w:spacing w:after="0"/>
        <w:jc w:val="center"/>
        <w:rPr>
          <w:rFonts w:ascii="Times New Roman" w:hAnsi="Times New Roman"/>
          <w:noProof/>
          <w:sz w:val="24"/>
          <w:szCs w:val="24"/>
        </w:rPr>
      </w:pPr>
      <w:r w:rsidRPr="00591B53">
        <w:rPr>
          <w:rFonts w:ascii="Times New Roman" w:hAnsi="Times New Roman"/>
          <w:b/>
          <w:noProof/>
          <w:sz w:val="24"/>
          <w:szCs w:val="24"/>
        </w:rPr>
        <w:t>Обшие положения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1.1.Настоящее положени о должностной инструкции работников муниципального буджетного дошкольного образова</w:t>
      </w:r>
      <w:r>
        <w:rPr>
          <w:noProof/>
        </w:rPr>
        <w:t xml:space="preserve">тельного учреждения </w:t>
      </w:r>
      <w:r w:rsidRPr="00A71F0D">
        <w:t xml:space="preserve">Мелля-Тамакский детский сад </w:t>
      </w:r>
      <w:r w:rsidRPr="00A71F0D">
        <w:rPr>
          <w:bCs/>
        </w:rPr>
        <w:t>«Куянкай»</w:t>
      </w:r>
      <w:r w:rsidRPr="00591B53">
        <w:rPr>
          <w:noProof/>
        </w:rPr>
        <w:t xml:space="preserve"> Муслюмовского муниципального района Республики Татарстан» (далее –МБДОУ) разработано в целях регулирования взаимоотношений между работниками и работодателем.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 xml:space="preserve">1.2.Настоящее Положение определяет основные требования к содержанию и  структуре должностных инструкций работников МБДОУ, а также к процедуре разработки должностных инсрукций, порядку их принятия, утверждения, внесения дополнений и изменений. </w:t>
      </w:r>
    </w:p>
    <w:p w:rsidR="0081657A" w:rsidRPr="00613290" w:rsidRDefault="0081657A" w:rsidP="00E66495">
      <w:pPr>
        <w:jc w:val="center"/>
        <w:rPr>
          <w:b/>
          <w:noProof/>
        </w:rPr>
      </w:pPr>
      <w:r>
        <w:rPr>
          <w:noProof/>
        </w:rPr>
        <w:t>2.</w:t>
      </w:r>
      <w:r w:rsidRPr="00613290">
        <w:rPr>
          <w:b/>
          <w:noProof/>
        </w:rPr>
        <w:t>Понятие должностной инструкции</w:t>
      </w:r>
    </w:p>
    <w:p w:rsidR="0081657A" w:rsidRPr="00591B53" w:rsidRDefault="0081657A" w:rsidP="00E66495">
      <w:pPr>
        <w:pStyle w:val="ListParagraph"/>
        <w:ind w:left="1146"/>
        <w:rPr>
          <w:rFonts w:ascii="Times New Roman" w:hAnsi="Times New Roman"/>
          <w:b/>
          <w:noProof/>
          <w:sz w:val="24"/>
          <w:szCs w:val="24"/>
        </w:rPr>
      </w:pP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2.1.Должностная инсрукция работника МБДОУ (далее –Должностная интрукция)- основанная нанормах законодательства официальный правовой документ, регламентирующий организационно-правовое положение работника МБДОУ, его обязанности, права, ответственность, обеспечивающий условия для его эффективной работы, при осуществлении им своей трудовой деятельности согласно занимаемой должности.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2.2.Должностная инструкция является нормативным локальным актом МБДОУ, регулирущим от</w:t>
      </w:r>
      <w:r>
        <w:rPr>
          <w:noProof/>
        </w:rPr>
        <w:t xml:space="preserve">ношения в рамках МБДОУ </w:t>
      </w:r>
      <w:r w:rsidRPr="00A71F0D">
        <w:t xml:space="preserve">Мелля-Тамакский детский сад </w:t>
      </w:r>
      <w:r w:rsidRPr="00A71F0D">
        <w:rPr>
          <w:bCs/>
        </w:rPr>
        <w:t>«Куянкай»</w:t>
      </w:r>
      <w:r w:rsidRPr="00591B53">
        <w:rPr>
          <w:noProof/>
        </w:rPr>
        <w:t>, содержащим общеобязательные правила поведения для всех или некоторых участников образовательных отношений, рассчитанным на неоднократное применение, утвержденным приказом заведующей МБДОУ.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2.3. Должностная инструкция составляется по каждой штатной должности МБДОУ и объявляется под расписку  работнику при заключении  трудового договора, а также при перемещенни работника на другую должность и при временном исполнении обязанностей по должности.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2.4.Должностная инструкция разрабатывается исходя из задач и функций, возложенных на конкрентного работника,  в соответствии со штатным расписанием, Правилами трудового распорядка МБДОУ соблюдением Конституции Российской Федерации , Трудового Кодекса Российской Федерации и других нормативно-правовых актов.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 xml:space="preserve">2.5.Основой для разработки Должностных интрукций являются «Квалификационные характиристики  должностей работников образования» Единого квалификациооного справочника должностей руководителей, специалистов и служащих, утвержденного приказом Минитсрества здравоохранения и социального развития Российской Федерации  </w:t>
      </w:r>
      <w:r>
        <w:rPr>
          <w:noProof/>
        </w:rPr>
        <w:t>от 26 августа 2010 года № 761н.</w:t>
      </w:r>
    </w:p>
    <w:p w:rsidR="0081657A" w:rsidRPr="00613290" w:rsidRDefault="0081657A" w:rsidP="00E66495">
      <w:pPr>
        <w:pStyle w:val="ListParagraph"/>
        <w:widowControl w:val="0"/>
        <w:numPr>
          <w:ilvl w:val="0"/>
          <w:numId w:val="10"/>
        </w:numPr>
        <w:spacing w:after="0"/>
        <w:jc w:val="center"/>
        <w:rPr>
          <w:rFonts w:ascii="Times New Roman" w:hAnsi="Times New Roman"/>
          <w:b/>
          <w:noProof/>
          <w:sz w:val="24"/>
          <w:szCs w:val="24"/>
        </w:rPr>
      </w:pPr>
      <w:r w:rsidRPr="00591B53">
        <w:rPr>
          <w:rFonts w:ascii="Times New Roman" w:hAnsi="Times New Roman"/>
          <w:b/>
          <w:noProof/>
          <w:sz w:val="24"/>
          <w:szCs w:val="24"/>
        </w:rPr>
        <w:t>Требования, предъявляемые  к структуре и содержанию должностной инструкци.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3.1.Должностная интрукция состоит следующих разделов: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- Общие положения;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-Должностные обязанности;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-Права;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-Ответственность;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 xml:space="preserve">-Взаимоотношения. Связи по должности. 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>
        <w:rPr>
          <w:noProof/>
        </w:rPr>
        <w:t>3.2.В</w:t>
      </w:r>
      <w:r w:rsidRPr="00591B53">
        <w:rPr>
          <w:noProof/>
        </w:rPr>
        <w:t xml:space="preserve"> разделе «Общие положения»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-устанавливается  сфера деятельности данного специалиста;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-устаноавливается порядок его назначения и освобождения занимаемой должности;</w:t>
      </w:r>
    </w:p>
    <w:p w:rsidR="0081657A" w:rsidRPr="00591B53" w:rsidRDefault="0081657A" w:rsidP="00E66495">
      <w:pPr>
        <w:ind w:firstLine="708"/>
        <w:jc w:val="both"/>
        <w:rPr>
          <w:noProof/>
        </w:rPr>
      </w:pPr>
      <w:r w:rsidRPr="00591B53">
        <w:rPr>
          <w:noProof/>
        </w:rPr>
        <w:t>-устанавливаетя замещение по должности во время отсутствия;</w:t>
      </w:r>
    </w:p>
    <w:p w:rsidR="0081657A" w:rsidRPr="00591B53" w:rsidRDefault="0081657A" w:rsidP="00E66495">
      <w:pPr>
        <w:ind w:firstLine="708"/>
        <w:jc w:val="both"/>
      </w:pPr>
      <w:r w:rsidRPr="00591B53">
        <w:rPr>
          <w:noProof/>
        </w:rPr>
        <w:t xml:space="preserve">-определяются квалификационные требования( требования, предъявляемые к образованию и </w:t>
      </w:r>
      <w:r w:rsidRPr="00591B53">
        <w:t>стажу работы), подчиненность специалиста и должностные лица, которыми он руководит;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334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591B53">
        <w:rPr>
          <w:sz w:val="24"/>
          <w:szCs w:val="24"/>
        </w:rPr>
        <w:t>перечисляются правовые акты и нормативные документы, которыми должен руководствоваться специалист в своей деятельности.</w:t>
      </w:r>
    </w:p>
    <w:p w:rsidR="0081657A" w:rsidRPr="00591B53" w:rsidRDefault="0081657A" w:rsidP="00E66495">
      <w:pPr>
        <w:pStyle w:val="1"/>
        <w:shd w:val="clear" w:color="auto" w:fill="auto"/>
        <w:spacing w:line="276" w:lineRule="auto"/>
        <w:ind w:firstLine="360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3.3.Раздел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709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3.4.Раздел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426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3.5.В разделе «Ответственность»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3.6.Раздел «Взаимоотношения. Связи по должности» содержит перечень должностных лиц, с которыми специалист,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 согласования и утверждения документов.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3.7.Обязательными реквизитами Должностной инструкции являются: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263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- полное наименование МБДОУ;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25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- заголовок к тексту;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258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- визы согласования;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25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>- подпись, гриф утверждения.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254"/>
        </w:tabs>
        <w:spacing w:line="276" w:lineRule="auto"/>
        <w:jc w:val="both"/>
        <w:rPr>
          <w:sz w:val="24"/>
          <w:szCs w:val="24"/>
        </w:rPr>
      </w:pPr>
    </w:p>
    <w:p w:rsidR="0081657A" w:rsidRPr="00591B53" w:rsidRDefault="0081657A" w:rsidP="00E66495">
      <w:pPr>
        <w:pStyle w:val="40"/>
        <w:numPr>
          <w:ilvl w:val="0"/>
          <w:numId w:val="8"/>
        </w:numPr>
        <w:shd w:val="clear" w:color="auto" w:fill="auto"/>
        <w:tabs>
          <w:tab w:val="left" w:pos="429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Порядок разработки, согласования, утверждения и введения в действие должностной инструкции.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42"/>
          <w:tab w:val="left" w:pos="567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</w:r>
      <w:r w:rsidRPr="00591B53">
        <w:rPr>
          <w:sz w:val="24"/>
          <w:szCs w:val="24"/>
        </w:rPr>
        <w:tab/>
        <w:t>2.1.Должностная инструкция разрабатывается заведующим МБДОУ либо лицом, уполномоченным заведующим МБДОУ.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42"/>
          <w:tab w:val="left" w:pos="567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</w:r>
      <w:r w:rsidRPr="00591B53">
        <w:rPr>
          <w:sz w:val="24"/>
          <w:szCs w:val="24"/>
        </w:rPr>
        <w:tab/>
        <w:t>2.2.Должностная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случае, если профсоюзный комитет не согласен с текстом Должностной инструкции либо вносит предложения по его совершенствованию, то заведующему МБДОУ направляется мотивированное мнение. Заведующий МБДОУ может согласиться с ним,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81657A" w:rsidRPr="00591B53" w:rsidRDefault="0081657A" w:rsidP="00E66495">
      <w:pPr>
        <w:pStyle w:val="1"/>
        <w:shd w:val="clear" w:color="auto" w:fill="auto"/>
        <w:spacing w:line="276" w:lineRule="auto"/>
        <w:ind w:firstLine="708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При не достижении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81657A" w:rsidRPr="00591B53" w:rsidRDefault="0081657A" w:rsidP="00E66495">
      <w:pPr>
        <w:pStyle w:val="1"/>
        <w:shd w:val="clear" w:color="auto" w:fill="auto"/>
        <w:spacing w:line="276" w:lineRule="auto"/>
        <w:ind w:firstLine="708"/>
        <w:jc w:val="both"/>
        <w:rPr>
          <w:sz w:val="24"/>
          <w:szCs w:val="24"/>
        </w:rPr>
      </w:pPr>
    </w:p>
    <w:p w:rsidR="0081657A" w:rsidRPr="00591B53" w:rsidRDefault="0081657A" w:rsidP="00E66495">
      <w:pPr>
        <w:pStyle w:val="40"/>
        <w:numPr>
          <w:ilvl w:val="0"/>
          <w:numId w:val="8"/>
        </w:numPr>
        <w:shd w:val="clear" w:color="auto" w:fill="auto"/>
        <w:tabs>
          <w:tab w:val="left" w:pos="28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Утверждение Должностной инструкции.</w:t>
      </w:r>
    </w:p>
    <w:p w:rsidR="0081657A" w:rsidRPr="00591B53" w:rsidRDefault="0081657A" w:rsidP="00E66495">
      <w:pPr>
        <w:pStyle w:val="40"/>
        <w:shd w:val="clear" w:color="auto" w:fill="auto"/>
        <w:tabs>
          <w:tab w:val="left" w:pos="284"/>
        </w:tabs>
        <w:spacing w:line="276" w:lineRule="auto"/>
        <w:jc w:val="both"/>
        <w:rPr>
          <w:sz w:val="24"/>
          <w:szCs w:val="24"/>
        </w:rPr>
      </w:pPr>
    </w:p>
    <w:p w:rsidR="0081657A" w:rsidRPr="00591B53" w:rsidRDefault="0081657A" w:rsidP="00E66495">
      <w:pPr>
        <w:pStyle w:val="1"/>
        <w:shd w:val="clear" w:color="auto" w:fill="auto"/>
        <w:tabs>
          <w:tab w:val="left" w:pos="28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</w:r>
      <w:r w:rsidRPr="00591B53">
        <w:rPr>
          <w:sz w:val="24"/>
          <w:szCs w:val="24"/>
        </w:rPr>
        <w:tab/>
        <w:t>3.1.Заведующий МБДОУ утверждает Должностную инструкцию путем издания соответствующего приказа.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</w:r>
      <w:r w:rsidRPr="00591B53">
        <w:rPr>
          <w:sz w:val="24"/>
          <w:szCs w:val="24"/>
        </w:rPr>
        <w:tab/>
        <w:t>3.2.В приказе в обязательном порядке указываются: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129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дата введения Должностной инструкции в действие;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192"/>
        </w:tabs>
        <w:spacing w:line="276" w:lineRule="auto"/>
        <w:jc w:val="left"/>
        <w:rPr>
          <w:sz w:val="24"/>
          <w:szCs w:val="24"/>
        </w:rPr>
      </w:pPr>
      <w:r w:rsidRPr="00591B53">
        <w:rPr>
          <w:sz w:val="24"/>
          <w:szCs w:val="24"/>
        </w:rPr>
        <w:t xml:space="preserve">- указание об ознакомлении работников с Должностной инструкцией и сроки для </w:t>
      </w:r>
      <w:r>
        <w:rPr>
          <w:sz w:val="24"/>
          <w:szCs w:val="24"/>
        </w:rPr>
        <w:t xml:space="preserve"> этого               </w:t>
      </w:r>
    </w:p>
    <w:p w:rsidR="0081657A" w:rsidRPr="00591B53" w:rsidRDefault="0081657A" w:rsidP="00E66495">
      <w:pPr>
        <w:pStyle w:val="1"/>
        <w:shd w:val="clear" w:color="auto" w:fill="auto"/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- фамилии и должности лиц, ответственных за соб</w:t>
      </w:r>
      <w:r>
        <w:rPr>
          <w:sz w:val="24"/>
          <w:szCs w:val="24"/>
        </w:rPr>
        <w:t xml:space="preserve">людение Должностной инструкции </w:t>
      </w:r>
      <w:r>
        <w:rPr>
          <w:sz w:val="24"/>
          <w:szCs w:val="24"/>
        </w:rPr>
        <w:tab/>
      </w:r>
      <w:r w:rsidRPr="00591B53">
        <w:rPr>
          <w:sz w:val="24"/>
          <w:szCs w:val="24"/>
        </w:rPr>
        <w:t>- иные условия.</w:t>
      </w:r>
    </w:p>
    <w:p w:rsidR="0081657A" w:rsidRPr="00591B53" w:rsidRDefault="0081657A" w:rsidP="00E66495">
      <w:pPr>
        <w:pStyle w:val="1"/>
        <w:shd w:val="clear" w:color="auto" w:fill="auto"/>
        <w:spacing w:line="276" w:lineRule="auto"/>
        <w:ind w:firstLine="708"/>
        <w:jc w:val="both"/>
        <w:rPr>
          <w:sz w:val="24"/>
          <w:szCs w:val="24"/>
        </w:rPr>
      </w:pPr>
      <w:r w:rsidRPr="00591B53">
        <w:rPr>
          <w:sz w:val="24"/>
          <w:szCs w:val="24"/>
        </w:rPr>
        <w:t xml:space="preserve">3.3.Утвержденные Должностные инструкции подлежат обязательной регистрации в соответствии с требованиями делопроизводства в МБДОУ </w:t>
      </w:r>
      <w:r w:rsidRPr="00591B53">
        <w:rPr>
          <w:rStyle w:val="75"/>
          <w:sz w:val="24"/>
          <w:szCs w:val="24"/>
          <w:lang w:eastAsia="en-US"/>
        </w:rPr>
        <w:t xml:space="preserve">с </w:t>
      </w:r>
      <w:r w:rsidRPr="00591B53">
        <w:rPr>
          <w:sz w:val="24"/>
          <w:szCs w:val="24"/>
        </w:rPr>
        <w:t>присвоением им порядкового номера.</w:t>
      </w:r>
    </w:p>
    <w:p w:rsidR="0081657A" w:rsidRPr="00591B53" w:rsidRDefault="0081657A" w:rsidP="00E66495">
      <w:pPr>
        <w:pStyle w:val="1"/>
        <w:shd w:val="clear" w:color="auto" w:fill="auto"/>
        <w:spacing w:line="276" w:lineRule="auto"/>
        <w:ind w:firstLine="708"/>
        <w:jc w:val="both"/>
        <w:rPr>
          <w:sz w:val="24"/>
          <w:szCs w:val="24"/>
        </w:rPr>
      </w:pPr>
    </w:p>
    <w:p w:rsidR="0081657A" w:rsidRPr="00591B53" w:rsidRDefault="0081657A" w:rsidP="00E66495">
      <w:pPr>
        <w:pStyle w:val="11"/>
        <w:keepNext/>
        <w:keepLines/>
        <w:numPr>
          <w:ilvl w:val="0"/>
          <w:numId w:val="8"/>
        </w:numPr>
        <w:shd w:val="clear" w:color="auto" w:fill="auto"/>
        <w:tabs>
          <w:tab w:val="left" w:pos="0"/>
          <w:tab w:val="left" w:pos="284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>Ознакомление работников с Должностной инструкцией.</w:t>
      </w:r>
    </w:p>
    <w:p w:rsidR="0081657A" w:rsidRPr="00591B53" w:rsidRDefault="0081657A" w:rsidP="00E66495">
      <w:pPr>
        <w:pStyle w:val="11"/>
        <w:keepNext/>
        <w:keepLines/>
        <w:shd w:val="clear" w:color="auto" w:fill="auto"/>
        <w:tabs>
          <w:tab w:val="left" w:pos="0"/>
          <w:tab w:val="left" w:pos="284"/>
        </w:tabs>
        <w:spacing w:line="276" w:lineRule="auto"/>
        <w:jc w:val="both"/>
        <w:rPr>
          <w:sz w:val="24"/>
          <w:szCs w:val="24"/>
        </w:rPr>
      </w:pPr>
    </w:p>
    <w:p w:rsidR="0081657A" w:rsidRPr="00591B53" w:rsidRDefault="0081657A" w:rsidP="00E66495">
      <w:pPr>
        <w:pStyle w:val="1"/>
        <w:shd w:val="clear" w:color="auto" w:fill="auto"/>
        <w:tabs>
          <w:tab w:val="left" w:pos="426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 xml:space="preserve">  4.1.Ознакомление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42"/>
          <w:tab w:val="left" w:pos="426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</w:r>
      <w:r w:rsidRPr="00591B53">
        <w:rPr>
          <w:sz w:val="24"/>
          <w:szCs w:val="24"/>
        </w:rPr>
        <w:tab/>
        <w:t xml:space="preserve">   4.2.Ознакомление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426"/>
          <w:tab w:val="left" w:pos="1673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  <w:t xml:space="preserve">     4.3.Требования, установленные в Должностной инструкции, действительны с того момента, когда работник был с ней ознакомлен.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</w:r>
      <w:r w:rsidRPr="00591B53">
        <w:rPr>
          <w:sz w:val="24"/>
          <w:szCs w:val="24"/>
        </w:rPr>
        <w:tab/>
        <w:t xml:space="preserve">  4.4.В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</w:r>
      <w:r w:rsidRPr="00591B53">
        <w:rPr>
          <w:sz w:val="24"/>
          <w:szCs w:val="24"/>
        </w:rPr>
        <w:tab/>
        <w:t xml:space="preserve"> 4.5.Для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81657A" w:rsidRPr="00591B53" w:rsidRDefault="0081657A" w:rsidP="00E66495">
      <w:pPr>
        <w:pStyle w:val="1"/>
        <w:shd w:val="clear" w:color="auto" w:fill="auto"/>
        <w:tabs>
          <w:tab w:val="left" w:pos="142"/>
        </w:tabs>
        <w:spacing w:line="276" w:lineRule="auto"/>
        <w:jc w:val="both"/>
        <w:rPr>
          <w:sz w:val="24"/>
          <w:szCs w:val="24"/>
        </w:rPr>
      </w:pPr>
    </w:p>
    <w:p w:rsidR="0081657A" w:rsidRPr="00591B53" w:rsidRDefault="0081657A" w:rsidP="00E66495">
      <w:pPr>
        <w:pStyle w:val="11"/>
        <w:keepNext/>
        <w:keepLines/>
        <w:shd w:val="clear" w:color="auto" w:fill="auto"/>
        <w:tabs>
          <w:tab w:val="left" w:pos="278"/>
        </w:tabs>
        <w:spacing w:line="276" w:lineRule="auto"/>
        <w:rPr>
          <w:sz w:val="24"/>
          <w:szCs w:val="24"/>
        </w:rPr>
      </w:pPr>
      <w:r w:rsidRPr="00591B53">
        <w:rPr>
          <w:sz w:val="24"/>
          <w:szCs w:val="24"/>
        </w:rPr>
        <w:t>7.</w:t>
      </w:r>
      <w:r w:rsidRPr="00591B53">
        <w:rPr>
          <w:sz w:val="24"/>
          <w:szCs w:val="24"/>
        </w:rPr>
        <w:tab/>
        <w:t>Внесение изменений в Должностную инструкцию.</w:t>
      </w:r>
    </w:p>
    <w:p w:rsidR="0081657A" w:rsidRPr="00591B53" w:rsidRDefault="0081657A" w:rsidP="00E66495">
      <w:pPr>
        <w:pStyle w:val="11"/>
        <w:keepNext/>
        <w:keepLines/>
        <w:shd w:val="clear" w:color="auto" w:fill="auto"/>
        <w:tabs>
          <w:tab w:val="left" w:pos="278"/>
        </w:tabs>
        <w:spacing w:line="276" w:lineRule="auto"/>
        <w:rPr>
          <w:sz w:val="24"/>
          <w:szCs w:val="24"/>
        </w:rPr>
      </w:pPr>
    </w:p>
    <w:p w:rsidR="0081657A" w:rsidRPr="00591B53" w:rsidRDefault="0081657A" w:rsidP="00E66495">
      <w:pPr>
        <w:pStyle w:val="a1"/>
        <w:shd w:val="clear" w:color="auto" w:fill="auto"/>
        <w:tabs>
          <w:tab w:val="left" w:pos="142"/>
        </w:tabs>
        <w:spacing w:line="276" w:lineRule="auto"/>
        <w:rPr>
          <w:sz w:val="24"/>
          <w:szCs w:val="24"/>
        </w:rPr>
      </w:pPr>
      <w:r w:rsidRPr="00591B53">
        <w:rPr>
          <w:sz w:val="24"/>
          <w:szCs w:val="24"/>
        </w:rPr>
        <w:tab/>
      </w:r>
      <w:r w:rsidRPr="00591B53">
        <w:rPr>
          <w:sz w:val="24"/>
          <w:szCs w:val="24"/>
        </w:rPr>
        <w:tab/>
        <w:t>7.1.Внесение изменений в Должностную инструкцию осуществляется в следующих случаях:</w:t>
      </w:r>
    </w:p>
    <w:p w:rsidR="0081657A" w:rsidRPr="00591B53" w:rsidRDefault="0081657A" w:rsidP="00E66495">
      <w:pPr>
        <w:pStyle w:val="a1"/>
        <w:shd w:val="clear" w:color="auto" w:fill="auto"/>
        <w:tabs>
          <w:tab w:val="left" w:pos="142"/>
        </w:tabs>
        <w:spacing w:line="276" w:lineRule="auto"/>
        <w:rPr>
          <w:sz w:val="24"/>
          <w:szCs w:val="24"/>
        </w:rPr>
      </w:pPr>
      <w:r w:rsidRPr="00591B53">
        <w:rPr>
          <w:sz w:val="24"/>
          <w:szCs w:val="24"/>
        </w:rPr>
        <w:tab/>
      </w:r>
      <w:r w:rsidRPr="00591B53">
        <w:rPr>
          <w:sz w:val="24"/>
          <w:szCs w:val="24"/>
        </w:rPr>
        <w:tab/>
        <w:t>7.1.1.В связи с изменением обязательных условий трудового договора. 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уведомлен.После получения работником соглашения на продолжение трудовых отношений, вносятся изменения в Должностную инструкцию).</w:t>
      </w:r>
    </w:p>
    <w:p w:rsidR="0081657A" w:rsidRPr="00591B53" w:rsidRDefault="0081657A" w:rsidP="00E66495">
      <w:pPr>
        <w:pStyle w:val="a1"/>
        <w:shd w:val="clear" w:color="auto" w:fill="auto"/>
        <w:tabs>
          <w:tab w:val="left" w:pos="142"/>
        </w:tabs>
        <w:spacing w:line="276" w:lineRule="auto"/>
        <w:rPr>
          <w:sz w:val="24"/>
          <w:szCs w:val="24"/>
        </w:rPr>
      </w:pPr>
      <w:r w:rsidRPr="00591B53">
        <w:rPr>
          <w:sz w:val="24"/>
          <w:szCs w:val="24"/>
        </w:rPr>
        <w:tab/>
      </w:r>
      <w:r w:rsidRPr="00591B53">
        <w:rPr>
          <w:sz w:val="24"/>
          <w:szCs w:val="24"/>
        </w:rPr>
        <w:tab/>
        <w:t>7.1.2.При изменении организационных условий труда, без изменения трудовой функции работника.</w:t>
      </w:r>
    </w:p>
    <w:p w:rsidR="0081657A" w:rsidRPr="00591B53" w:rsidRDefault="0081657A" w:rsidP="00E66495">
      <w:pPr>
        <w:pStyle w:val="a1"/>
        <w:shd w:val="clear" w:color="auto" w:fill="auto"/>
        <w:tabs>
          <w:tab w:val="left" w:pos="0"/>
        </w:tabs>
        <w:spacing w:line="276" w:lineRule="auto"/>
        <w:rPr>
          <w:sz w:val="24"/>
          <w:szCs w:val="24"/>
        </w:rPr>
      </w:pPr>
      <w:r w:rsidRPr="00591B53">
        <w:rPr>
          <w:sz w:val="24"/>
          <w:szCs w:val="24"/>
        </w:rPr>
        <w:tab/>
        <w:t>7.2.Заведующий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81657A" w:rsidRPr="00591B53" w:rsidRDefault="0081657A" w:rsidP="00E66495">
      <w:pPr>
        <w:pStyle w:val="a1"/>
        <w:shd w:val="clear" w:color="auto" w:fill="auto"/>
        <w:tabs>
          <w:tab w:val="left" w:pos="0"/>
        </w:tabs>
        <w:spacing w:line="276" w:lineRule="auto"/>
        <w:rPr>
          <w:sz w:val="24"/>
          <w:szCs w:val="24"/>
        </w:rPr>
      </w:pPr>
    </w:p>
    <w:p w:rsidR="0081657A" w:rsidRPr="00591B53" w:rsidRDefault="0081657A" w:rsidP="00E66495">
      <w:pPr>
        <w:pStyle w:val="11"/>
        <w:keepNext/>
        <w:keepLines/>
        <w:numPr>
          <w:ilvl w:val="0"/>
          <w:numId w:val="9"/>
        </w:numPr>
        <w:shd w:val="clear" w:color="auto" w:fill="auto"/>
        <w:tabs>
          <w:tab w:val="left" w:pos="278"/>
        </w:tabs>
        <w:spacing w:line="276" w:lineRule="auto"/>
        <w:ind w:left="0" w:firstLine="0"/>
        <w:rPr>
          <w:sz w:val="24"/>
          <w:szCs w:val="24"/>
        </w:rPr>
      </w:pPr>
      <w:r w:rsidRPr="00591B53">
        <w:rPr>
          <w:sz w:val="24"/>
          <w:szCs w:val="24"/>
        </w:rPr>
        <w:t>Хранение должностных инструкций</w:t>
      </w:r>
    </w:p>
    <w:p w:rsidR="0081657A" w:rsidRPr="00591B53" w:rsidRDefault="0081657A" w:rsidP="00E66495">
      <w:pPr>
        <w:pStyle w:val="11"/>
        <w:keepNext/>
        <w:keepLines/>
        <w:shd w:val="clear" w:color="auto" w:fill="auto"/>
        <w:tabs>
          <w:tab w:val="left" w:pos="278"/>
        </w:tabs>
        <w:spacing w:line="276" w:lineRule="auto"/>
        <w:rPr>
          <w:sz w:val="24"/>
          <w:szCs w:val="24"/>
        </w:rPr>
      </w:pPr>
    </w:p>
    <w:p w:rsidR="0081657A" w:rsidRPr="00591B53" w:rsidRDefault="0081657A" w:rsidP="00E66495">
      <w:pPr>
        <w:pStyle w:val="1"/>
        <w:shd w:val="clear" w:color="auto" w:fill="auto"/>
        <w:tabs>
          <w:tab w:val="left" w:pos="142"/>
        </w:tabs>
        <w:spacing w:line="276" w:lineRule="auto"/>
        <w:jc w:val="both"/>
        <w:rPr>
          <w:sz w:val="24"/>
          <w:szCs w:val="24"/>
        </w:rPr>
      </w:pPr>
      <w:r w:rsidRPr="00591B53">
        <w:rPr>
          <w:sz w:val="24"/>
          <w:szCs w:val="24"/>
        </w:rPr>
        <w:tab/>
      </w:r>
      <w:r w:rsidRPr="00591B53">
        <w:rPr>
          <w:sz w:val="24"/>
          <w:szCs w:val="24"/>
        </w:rPr>
        <w:tab/>
        <w:t>8.1.Должностные инструкции хранятся в соответствии с правилами, установленными в Перечнем типовых управленческих архивных документов, образующихся в процессе деятельности государственных органов, органов местног</w:t>
      </w:r>
      <w:r>
        <w:rPr>
          <w:sz w:val="24"/>
          <w:szCs w:val="24"/>
        </w:rPr>
        <w:t>о самоуправления и организаций,</w:t>
      </w:r>
      <w:r w:rsidRPr="00A71F0D">
        <w:rPr>
          <w:sz w:val="24"/>
          <w:szCs w:val="24"/>
        </w:rPr>
        <w:t xml:space="preserve"> </w:t>
      </w:r>
      <w:r w:rsidRPr="00591B53">
        <w:rPr>
          <w:sz w:val="24"/>
          <w:szCs w:val="24"/>
        </w:rPr>
        <w:t>утвержденным приказом Минкультуры России от 25.08.2010 № 558.</w:t>
      </w:r>
    </w:p>
    <w:p w:rsidR="0081657A" w:rsidRDefault="0081657A" w:rsidP="00E66495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  <w:lang w:val="en-US"/>
        </w:rPr>
      </w:pPr>
      <w:r w:rsidRPr="00591B53">
        <w:rPr>
          <w:sz w:val="24"/>
          <w:szCs w:val="24"/>
        </w:rPr>
        <w:tab/>
        <w:t xml:space="preserve">8.2.Должностные инструкции работников МБДОУ подлежат постоянному хранению в МБДОУ в течение </w:t>
      </w:r>
      <w:r>
        <w:rPr>
          <w:sz w:val="24"/>
          <w:szCs w:val="24"/>
        </w:rPr>
        <w:t>трех лет после их замены новыми.</w:t>
      </w:r>
      <w:r w:rsidRPr="00A71F0D">
        <w:rPr>
          <w:sz w:val="24"/>
          <w:szCs w:val="24"/>
        </w:rPr>
        <w:t xml:space="preserve">    </w:t>
      </w:r>
    </w:p>
    <w:p w:rsidR="0081657A" w:rsidRDefault="0081657A" w:rsidP="00E66495">
      <w:pPr>
        <w:pStyle w:val="1"/>
        <w:shd w:val="clear" w:color="auto" w:fill="auto"/>
        <w:tabs>
          <w:tab w:val="left" w:pos="0"/>
        </w:tabs>
        <w:spacing w:line="276" w:lineRule="auto"/>
        <w:jc w:val="both"/>
        <w:rPr>
          <w:sz w:val="24"/>
          <w:szCs w:val="24"/>
          <w:lang w:val="en-US"/>
        </w:rPr>
      </w:pPr>
    </w:p>
    <w:p w:rsidR="0081657A" w:rsidRPr="00E66495" w:rsidRDefault="0081657A" w:rsidP="00E66495">
      <w:bookmarkStart w:id="0" w:name="_GoBack"/>
      <w:bookmarkEnd w:id="0"/>
    </w:p>
    <w:sectPr w:rsidR="0081657A" w:rsidRPr="00E66495" w:rsidSect="00BD71B5">
      <w:footerReference w:type="even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657A" w:rsidRDefault="0081657A" w:rsidP="007363E9">
      <w:r>
        <w:separator/>
      </w:r>
    </w:p>
  </w:endnote>
  <w:endnote w:type="continuationSeparator" w:id="1">
    <w:p w:rsidR="0081657A" w:rsidRDefault="0081657A" w:rsidP="00736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57A" w:rsidRDefault="0081657A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3" o:spid="_x0000_s2049" type="#_x0000_t202" style="position:absolute;margin-left:274.85pt;margin-top:805.9pt;width:5.3pt;height:12.05pt;z-index:-25165619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" filled="f" stroked="f">
          <v:textbox style="mso-fit-shape-to-text:t" inset="0,0,0,0">
            <w:txbxContent>
              <w:p w:rsidR="0081657A" w:rsidRDefault="0081657A">
                <w:fldSimple w:instr=" PAGE \* MERGEFORMAT ">
                  <w:r w:rsidRPr="001338DB">
                    <w:rPr>
                      <w:rStyle w:val="a2"/>
                      <w:noProof/>
                    </w:rPr>
                    <w:t>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657A" w:rsidRDefault="0081657A" w:rsidP="007363E9">
      <w:r>
        <w:separator/>
      </w:r>
    </w:p>
  </w:footnote>
  <w:footnote w:type="continuationSeparator" w:id="1">
    <w:p w:rsidR="0081657A" w:rsidRDefault="0081657A" w:rsidP="007363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65FE5"/>
    <w:multiLevelType w:val="hybridMultilevel"/>
    <w:tmpl w:val="BA2263F4"/>
    <w:lvl w:ilvl="0" w:tplc="0419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B863F2C"/>
    <w:multiLevelType w:val="hybridMultilevel"/>
    <w:tmpl w:val="55CE4926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>
    <w:nsid w:val="12E877D7"/>
    <w:multiLevelType w:val="hybridMultilevel"/>
    <w:tmpl w:val="72F21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B84A2D"/>
    <w:multiLevelType w:val="hybridMultilevel"/>
    <w:tmpl w:val="DA0CA6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AE145A8"/>
    <w:multiLevelType w:val="multilevel"/>
    <w:tmpl w:val="4C0244A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30127166"/>
    <w:multiLevelType w:val="hybridMultilevel"/>
    <w:tmpl w:val="93B88F70"/>
    <w:lvl w:ilvl="0" w:tplc="84FE91EC">
      <w:start w:val="1"/>
      <w:numFmt w:val="decimal"/>
      <w:lvlText w:val="%1."/>
      <w:lvlJc w:val="left"/>
      <w:pPr>
        <w:ind w:left="1146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6">
    <w:nsid w:val="34F13A6B"/>
    <w:multiLevelType w:val="multilevel"/>
    <w:tmpl w:val="C62C24C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7">
    <w:nsid w:val="4C25681E"/>
    <w:multiLevelType w:val="multilevel"/>
    <w:tmpl w:val="97EE10D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5F5E566E"/>
    <w:multiLevelType w:val="multilevel"/>
    <w:tmpl w:val="2012BD36"/>
    <w:lvl w:ilvl="0">
      <w:start w:val="1"/>
      <w:numFmt w:val="bullet"/>
      <w:lvlText w:val="—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7F0F4441"/>
    <w:multiLevelType w:val="hybridMultilevel"/>
    <w:tmpl w:val="5CC68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2"/>
  </w:num>
  <w:num w:numId="4">
    <w:abstractNumId w:val="1"/>
  </w:num>
  <w:num w:numId="5">
    <w:abstractNumId w:val="7"/>
  </w:num>
  <w:num w:numId="6">
    <w:abstractNumId w:val="8"/>
  </w:num>
  <w:num w:numId="7">
    <w:abstractNumId w:val="6"/>
  </w:num>
  <w:num w:numId="8">
    <w:abstractNumId w:val="4"/>
  </w:num>
  <w:num w:numId="9">
    <w:abstractNumId w:val="0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3CF4"/>
    <w:rsid w:val="00071A32"/>
    <w:rsid w:val="000B42DD"/>
    <w:rsid w:val="001338DB"/>
    <w:rsid w:val="001E31C7"/>
    <w:rsid w:val="00307B28"/>
    <w:rsid w:val="00405BF9"/>
    <w:rsid w:val="00442FA2"/>
    <w:rsid w:val="004C1A27"/>
    <w:rsid w:val="004E7F10"/>
    <w:rsid w:val="00534273"/>
    <w:rsid w:val="00591B53"/>
    <w:rsid w:val="00613290"/>
    <w:rsid w:val="006E1369"/>
    <w:rsid w:val="007363E9"/>
    <w:rsid w:val="00767AEF"/>
    <w:rsid w:val="0081657A"/>
    <w:rsid w:val="008D677D"/>
    <w:rsid w:val="008F14BF"/>
    <w:rsid w:val="00A71F0D"/>
    <w:rsid w:val="00A76EB4"/>
    <w:rsid w:val="00B4018D"/>
    <w:rsid w:val="00B441B3"/>
    <w:rsid w:val="00BD71B5"/>
    <w:rsid w:val="00D73BCE"/>
    <w:rsid w:val="00D964AB"/>
    <w:rsid w:val="00DC4EC5"/>
    <w:rsid w:val="00DE3CF4"/>
    <w:rsid w:val="00E40134"/>
    <w:rsid w:val="00E66495"/>
    <w:rsid w:val="00F177B1"/>
    <w:rsid w:val="00F252EC"/>
    <w:rsid w:val="00F52F6B"/>
    <w:rsid w:val="00F961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677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uiPriority w:val="99"/>
    <w:qFormat/>
    <w:rsid w:val="00405BF9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05BF9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FontStyle49">
    <w:name w:val="Font Style49"/>
    <w:uiPriority w:val="99"/>
    <w:rsid w:val="008D677D"/>
    <w:rPr>
      <w:rFonts w:ascii="Times New Roman" w:hAnsi="Times New Roman"/>
      <w:b/>
      <w:sz w:val="26"/>
    </w:rPr>
  </w:style>
  <w:style w:type="paragraph" w:styleId="BodyText2">
    <w:name w:val="Body Text 2"/>
    <w:basedOn w:val="Normal"/>
    <w:link w:val="BodyText2Char"/>
    <w:uiPriority w:val="99"/>
    <w:rsid w:val="008D677D"/>
    <w:pPr>
      <w:widowControl/>
      <w:autoSpaceDE/>
      <w:autoSpaceDN/>
      <w:adjustRightInd/>
      <w:jc w:val="both"/>
    </w:pPr>
    <w:rPr>
      <w:sz w:val="28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8D677D"/>
    <w:rPr>
      <w:rFonts w:ascii="Times New Roman" w:hAnsi="Times New Roman" w:cs="Times New Roman"/>
      <w:sz w:val="20"/>
      <w:szCs w:val="20"/>
      <w:lang w:eastAsia="ru-RU"/>
    </w:rPr>
  </w:style>
  <w:style w:type="paragraph" w:styleId="NoSpacing">
    <w:name w:val="No Spacing"/>
    <w:link w:val="NoSpacingChar"/>
    <w:uiPriority w:val="99"/>
    <w:qFormat/>
    <w:rsid w:val="008D677D"/>
    <w:pPr>
      <w:spacing w:after="200" w:line="276" w:lineRule="auto"/>
    </w:pPr>
  </w:style>
  <w:style w:type="character" w:customStyle="1" w:styleId="NoSpacingChar">
    <w:name w:val="No Spacing Char"/>
    <w:link w:val="NoSpacing"/>
    <w:uiPriority w:val="99"/>
    <w:locked/>
    <w:rsid w:val="008D677D"/>
    <w:rPr>
      <w:sz w:val="22"/>
      <w:lang w:eastAsia="ru-RU"/>
    </w:rPr>
  </w:style>
  <w:style w:type="paragraph" w:customStyle="1" w:styleId="Style37">
    <w:name w:val="Style37"/>
    <w:basedOn w:val="Normal"/>
    <w:uiPriority w:val="99"/>
    <w:rsid w:val="008D677D"/>
    <w:pPr>
      <w:spacing w:line="331" w:lineRule="exact"/>
      <w:ind w:firstLine="1692"/>
    </w:pPr>
  </w:style>
  <w:style w:type="paragraph" w:styleId="ListParagraph">
    <w:name w:val="List Paragraph"/>
    <w:basedOn w:val="Normal"/>
    <w:uiPriority w:val="99"/>
    <w:qFormat/>
    <w:rsid w:val="00405BF9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hp">
    <w:name w:val="hp"/>
    <w:basedOn w:val="Normal"/>
    <w:uiPriority w:val="99"/>
    <w:rsid w:val="00405BF9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docsearchterm">
    <w:name w:val="docsearchterm"/>
    <w:basedOn w:val="DefaultParagraphFont"/>
    <w:uiPriority w:val="99"/>
    <w:rsid w:val="00405BF9"/>
    <w:rPr>
      <w:rFonts w:cs="Times New Roman"/>
    </w:rPr>
  </w:style>
  <w:style w:type="character" w:customStyle="1" w:styleId="a">
    <w:name w:val="Основной текст_"/>
    <w:basedOn w:val="DefaultParagraphFont"/>
    <w:link w:val="1"/>
    <w:uiPriority w:val="99"/>
    <w:locked/>
    <w:rsid w:val="008F14BF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0">
    <w:name w:val="Заголовок №1_"/>
    <w:basedOn w:val="DefaultParagraphFont"/>
    <w:link w:val="11"/>
    <w:uiPriority w:val="99"/>
    <w:locked/>
    <w:rsid w:val="008F14BF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9">
    <w:name w:val="Основной текст (9)_"/>
    <w:basedOn w:val="DefaultParagraphFont"/>
    <w:link w:val="90"/>
    <w:uiPriority w:val="99"/>
    <w:locked/>
    <w:rsid w:val="008F14BF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">
    <w:name w:val="Основной текст1"/>
    <w:basedOn w:val="Normal"/>
    <w:link w:val="a"/>
    <w:uiPriority w:val="99"/>
    <w:rsid w:val="008F14BF"/>
    <w:pPr>
      <w:shd w:val="clear" w:color="auto" w:fill="FFFFFF"/>
      <w:autoSpaceDE/>
      <w:autoSpaceDN/>
      <w:adjustRightInd/>
      <w:spacing w:line="240" w:lineRule="atLeast"/>
      <w:jc w:val="center"/>
    </w:pPr>
    <w:rPr>
      <w:sz w:val="27"/>
      <w:szCs w:val="27"/>
      <w:lang w:eastAsia="en-US"/>
    </w:rPr>
  </w:style>
  <w:style w:type="paragraph" w:customStyle="1" w:styleId="11">
    <w:name w:val="Заголовок №1"/>
    <w:basedOn w:val="Normal"/>
    <w:link w:val="10"/>
    <w:uiPriority w:val="99"/>
    <w:rsid w:val="008F14BF"/>
    <w:pPr>
      <w:shd w:val="clear" w:color="auto" w:fill="FFFFFF"/>
      <w:autoSpaceDE/>
      <w:autoSpaceDN/>
      <w:adjustRightInd/>
      <w:spacing w:line="319" w:lineRule="exact"/>
      <w:jc w:val="center"/>
      <w:outlineLvl w:val="0"/>
    </w:pPr>
    <w:rPr>
      <w:b/>
      <w:bCs/>
      <w:sz w:val="27"/>
      <w:szCs w:val="27"/>
      <w:lang w:eastAsia="en-US"/>
    </w:rPr>
  </w:style>
  <w:style w:type="paragraph" w:customStyle="1" w:styleId="90">
    <w:name w:val="Основной текст (9)"/>
    <w:basedOn w:val="Normal"/>
    <w:link w:val="9"/>
    <w:uiPriority w:val="99"/>
    <w:rsid w:val="008F14BF"/>
    <w:pPr>
      <w:shd w:val="clear" w:color="auto" w:fill="FFFFFF"/>
      <w:autoSpaceDE/>
      <w:autoSpaceDN/>
      <w:adjustRightInd/>
      <w:spacing w:line="324" w:lineRule="exact"/>
      <w:jc w:val="both"/>
    </w:pPr>
    <w:rPr>
      <w:b/>
      <w:bCs/>
      <w:sz w:val="27"/>
      <w:szCs w:val="27"/>
      <w:lang w:eastAsia="en-US"/>
    </w:rPr>
  </w:style>
  <w:style w:type="character" w:customStyle="1" w:styleId="a0">
    <w:name w:val="Сноска_"/>
    <w:basedOn w:val="DefaultParagraphFont"/>
    <w:link w:val="a1"/>
    <w:uiPriority w:val="99"/>
    <w:locked/>
    <w:rsid w:val="00E66495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E66495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2">
    <w:name w:val="Колонтитул"/>
    <w:basedOn w:val="DefaultParagraphFont"/>
    <w:uiPriority w:val="99"/>
    <w:rsid w:val="00E66495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75">
    <w:name w:val="Основной текст + Масштаб 75%"/>
    <w:basedOn w:val="a"/>
    <w:uiPriority w:val="99"/>
    <w:rsid w:val="00E66495"/>
    <w:rPr>
      <w:color w:val="000000"/>
      <w:spacing w:val="0"/>
      <w:w w:val="75"/>
      <w:position w:val="0"/>
      <w:lang w:val="ru-RU"/>
    </w:rPr>
  </w:style>
  <w:style w:type="paragraph" w:customStyle="1" w:styleId="a1">
    <w:name w:val="Сноска"/>
    <w:basedOn w:val="Normal"/>
    <w:link w:val="a0"/>
    <w:uiPriority w:val="99"/>
    <w:rsid w:val="00E66495"/>
    <w:pPr>
      <w:shd w:val="clear" w:color="auto" w:fill="FFFFFF"/>
      <w:autoSpaceDE/>
      <w:autoSpaceDN/>
      <w:adjustRightInd/>
      <w:spacing w:line="240" w:lineRule="atLeast"/>
      <w:jc w:val="both"/>
    </w:pPr>
    <w:rPr>
      <w:sz w:val="27"/>
      <w:szCs w:val="27"/>
      <w:lang w:eastAsia="en-US"/>
    </w:rPr>
  </w:style>
  <w:style w:type="paragraph" w:customStyle="1" w:styleId="40">
    <w:name w:val="Основной текст (4)"/>
    <w:basedOn w:val="Normal"/>
    <w:link w:val="4"/>
    <w:uiPriority w:val="99"/>
    <w:rsid w:val="00E66495"/>
    <w:pPr>
      <w:shd w:val="clear" w:color="auto" w:fill="FFFFFF"/>
      <w:autoSpaceDE/>
      <w:autoSpaceDN/>
      <w:adjustRightInd/>
      <w:spacing w:line="326" w:lineRule="exact"/>
      <w:jc w:val="center"/>
    </w:pPr>
    <w:rPr>
      <w:b/>
      <w:bCs/>
      <w:sz w:val="27"/>
      <w:szCs w:val="27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4</Pages>
  <Words>1412</Words>
  <Characters>8049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Loner-XP</cp:lastModifiedBy>
  <cp:revision>9</cp:revision>
  <dcterms:created xsi:type="dcterms:W3CDTF">2015-10-20T06:21:00Z</dcterms:created>
  <dcterms:modified xsi:type="dcterms:W3CDTF">2017-04-14T03:03:00Z</dcterms:modified>
</cp:coreProperties>
</file>